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2" w:type="dxa"/>
        <w:tblInd w:w="108" w:type="dxa"/>
        <w:tblLayout w:type="fixed"/>
        <w:tblLook w:val="04A0"/>
      </w:tblPr>
      <w:tblGrid>
        <w:gridCol w:w="2940"/>
        <w:gridCol w:w="637"/>
        <w:gridCol w:w="520"/>
        <w:gridCol w:w="510"/>
        <w:gridCol w:w="922"/>
        <w:gridCol w:w="850"/>
        <w:gridCol w:w="516"/>
        <w:gridCol w:w="1185"/>
        <w:gridCol w:w="1086"/>
        <w:gridCol w:w="1186"/>
        <w:gridCol w:w="940"/>
      </w:tblGrid>
      <w:tr w:rsidR="009A1623" w:rsidRPr="009A1623" w:rsidTr="009A162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</w:t>
            </w:r>
            <w:r w:rsidR="00742BAB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A1623" w:rsidRPr="009A1623" w:rsidTr="009A162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постановлению администрации МО город Шиханы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A1623" w:rsidRPr="009A1623" w:rsidTr="009A162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</w:t>
            </w:r>
            <w:r w:rsidR="001A2539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>16</w:t>
            </w:r>
            <w:r w:rsidRPr="009A162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>.10.2025г.</w:t>
            </w:r>
            <w:r w:rsidRPr="009A162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="001A253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A1623" w:rsidRPr="009A1623" w:rsidTr="009A1623">
        <w:trPr>
          <w:trHeight w:val="435"/>
        </w:trPr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Отчет об исполнении ведомственной структуры расходов бюджета город Шиханы за 9 месяцев 2025 года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</w:tr>
      <w:tr w:rsidR="009A1623" w:rsidRPr="009A1623" w:rsidTr="009A162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623" w:rsidRPr="009A1623" w:rsidRDefault="009A1623" w:rsidP="009A162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3660" w:rsidRPr="009A1623" w:rsidTr="00E63660">
        <w:trPr>
          <w:trHeight w:val="35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Адм</w:t>
            </w:r>
            <w:proofErr w:type="spellEnd"/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Код целевой статьи</w:t>
            </w:r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ВР</w:t>
            </w:r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2025</w:t>
            </w:r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E6366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Отклонение от плана</w:t>
            </w:r>
          </w:p>
        </w:tc>
      </w:tr>
      <w:tr w:rsidR="00E63660" w:rsidRPr="009A1623" w:rsidTr="00E63660">
        <w:trPr>
          <w:trHeight w:val="619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60" w:rsidRPr="00E63660" w:rsidRDefault="00E63660" w:rsidP="00E636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Програ</w:t>
            </w:r>
            <w:proofErr w:type="gramStart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мная</w:t>
            </w:r>
            <w:proofErr w:type="spellEnd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60" w:rsidRPr="00E63660" w:rsidRDefault="00E63660" w:rsidP="00E636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напра</w:t>
            </w:r>
            <w:proofErr w:type="gramStart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spellEnd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ление</w:t>
            </w:r>
            <w:proofErr w:type="spellEnd"/>
            <w:r w:rsidRPr="00E6366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расходов</w:t>
            </w:r>
          </w:p>
        </w:tc>
        <w:tc>
          <w:tcPr>
            <w:tcW w:w="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60" w:rsidRPr="00E63660" w:rsidRDefault="00E63660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60" w:rsidRPr="00E63660" w:rsidRDefault="00E63660" w:rsidP="00E636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60" w:rsidRPr="00E63660" w:rsidRDefault="00E63660" w:rsidP="00E636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%</w:t>
            </w:r>
          </w:p>
        </w:tc>
      </w:tr>
      <w:tr w:rsidR="009A1623" w:rsidRPr="009A1623" w:rsidTr="009A1623">
        <w:trPr>
          <w:trHeight w:val="51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65,3</w:t>
            </w:r>
          </w:p>
        </w:tc>
      </w:tr>
      <w:tr w:rsidR="009A1623" w:rsidRPr="009A1623" w:rsidTr="009A1623">
        <w:trPr>
          <w:trHeight w:val="51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65,3</w:t>
            </w:r>
          </w:p>
        </w:tc>
      </w:tr>
      <w:tr w:rsidR="009A1623" w:rsidRPr="009A1623" w:rsidTr="009A1623">
        <w:trPr>
          <w:trHeight w:val="51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65,3</w:t>
            </w:r>
          </w:p>
        </w:tc>
      </w:tr>
      <w:tr w:rsidR="009A1623" w:rsidRPr="009A1623" w:rsidTr="009A1623">
        <w:trPr>
          <w:trHeight w:val="51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65,3</w:t>
            </w:r>
          </w:p>
        </w:tc>
      </w:tr>
      <w:tr w:rsidR="009A1623" w:rsidRPr="009A1623" w:rsidTr="009A1623">
        <w:trPr>
          <w:trHeight w:val="76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-277,8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-277,8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51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186 807,4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147 533,6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-39 188,8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47 363,4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26 666,2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-20 697,2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24 955,4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14 605,6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-10 349,8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23 866,8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13 948,2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-9 918,6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22 678,1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13 150,5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-9 527,6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2 959,4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-2 492,1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2 959,4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-2 492,1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2 959,4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-2 492,1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17 226,6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10 191,1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-7 035,5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10 070,9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-6 429,1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10 070,9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-6 429,1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-126,2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-126,2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578,6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578,6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386,0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-10,0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-10,0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-10,0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-431,2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379,1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-266,0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-266,0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-266,0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10 307,4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-9 497,0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10 307,4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-9 497,0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10 307,4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-9 497,0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10 307,4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-9 497,0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7 236,8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-3 401,3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7 236,8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-3 401,3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3 027,7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-6 026,6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3 027,7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-6 026,6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4 677,7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-2 082,3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4 621,5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-2 082,3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4 621,5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-2 082,3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4 527,5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-1 994,3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4 527,5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-1 994,3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4 197,5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-1 603,6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4 197,5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-1 603,6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-385,2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-385,2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1 883,7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-7 552,7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1 872,3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-7 372,2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1 872,3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-7 372,2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1 872,3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-6 261,1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1 872,3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-6 261,1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-3 346,5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-3 346,5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-2 914,6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-2 914,6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116 478,2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109 905,2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-6 488,0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87 799,2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-4 919,9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8 900,8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6 745,8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-2 155,0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5 760,2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-1 167,6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5 760,2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-1 167,6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-228,4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-228,4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5 738,6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-939,2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5 738,6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-939,2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985,6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-972,4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-168,4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-168,4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81 053,4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-2 664,9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автономным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-1 848,0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-1 568,1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-1 468,1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-1 468,1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-1 468,1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2 017,1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-1 372,0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2 017,1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-1 372,0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федерального бюджета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2 820,9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-1 020,7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1 150,2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1 069,6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-469,6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-400,0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-400,0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-400,0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Социальная поддержка граждан в </w:t>
            </w:r>
            <w:proofErr w:type="spellStart"/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-48,8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-48,8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ок-ругов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целевому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-48,8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-48,8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-20,8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-20,8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-20,8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1 454,3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-647,4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1 454,3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-647,4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838,5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-358,2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-343,3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-343,3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-343,3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-714,2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-714,2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-714,2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-714,2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-714,2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-714,2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15 173,2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9 564,0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-5 604,2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15 166,3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9 564,0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-5 597,3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деятельности финансовых, налоговых и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-2 007,0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-2 007,0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-2 007,0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-2 007,0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-1 996,0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-1 996,0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5 934,9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-2 896,5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5 934,9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-2 896,5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5 934,9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-2 896,5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5 934,9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-2 896,5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-2 862,4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-2 862,4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8 232,5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3 887,1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-4 310,4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7 057,1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3 772,6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-3 249,5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7 057,1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3 772,6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-3 249,5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-2 222,5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-2 222,5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-2 182,5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-2 182,5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1 632,2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570,2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-1 027,0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закупки товаров, работ и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экономики,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136 365,3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89 123,8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-46 835,7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114 402,2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77 442,4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-36 554,0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43 023,6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29 820,0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-13 203,6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43 023,6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29 820,0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-13 203,6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43 023,6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29 820,0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-13 203,6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17 949,3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-4 869,0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17 949,3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-4 869,0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17 949,3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-4 869,0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17 949,3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-4 869,0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19 725,3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11 678,7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-8 046,6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10 147,0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-7 303,5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10 147,0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-7 303,5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бюджетным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10 147,0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-7 303,5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-125,3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-125,3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-125,3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-288,0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54 836,9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37 900,4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-16 936,5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54 836,9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37 900,4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-16 936,5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54 836,9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37 900,4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-16 936,5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43 395,0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30 386,7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-13 008,3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1 889,9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-2 806,2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1 889,9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-2 806,2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1 889,9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-2 806,2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27 729,4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-9 906,5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27 729,4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-9 906,5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27 729,4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-9 906,5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1 251,6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-622,6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983,2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580,3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580,3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580,3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общеобразовательной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2 626,9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-1 449,7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2 626,9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-1 449,7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2 626,9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-1 449,7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2 626,9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-1 449,7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-1 289,1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-1 289,1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-1 289,1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1 612,2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-1 289,1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7 256,8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-3 768,4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"Доступная среда муниципального образования городского округа город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7 256,8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-3 758,4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7 256,8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-3 758,4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5 395,9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-3 074,4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5 395,9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-3 074,4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5 395,9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-3 074,4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5 395,9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-3 074,4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-370,0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294,9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-52,1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294,9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-52,1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294,9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-52,1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-317,9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-317,9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-317,9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 муниципальных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-209,1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-198,0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-198,0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-198,0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-198,0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персонифицированного финансирования дополнительного образования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489,3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489,3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195,1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195,1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195,1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294,2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294,2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-405,8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294,2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-405,8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273,8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-511,2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273,8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-511,2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-507,2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-507,2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-507,2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бюджетным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-507,2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4 325,7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2 191,4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-2 134,3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4 325,7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2 191,4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-2 134,3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Подпрограмма «Развитие системы общего образования в муниципальном образовании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290,4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-102,9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Организация питания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-79,7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76,2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1 763,7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-1 864,4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1 763,7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-1 864,4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-1 706,8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-1 706,8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90,4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11 122,6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-9 669,2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11 122,6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-9 669,2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20 781,8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11 122,6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-9 659,2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2 943,9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-1 826,1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2 765,8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-1 639,2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2 765,8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-1 639,2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2 765,8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-1 639,2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62,8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5 170,7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-2 707,1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65,6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5 052,5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-2 588,9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5 052,5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-2 588,9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5 052,5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-2 588,9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66,1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-118,2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-118,2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-118,2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Саратовской области, на укрепление материально-технической базы </w:t>
            </w:r>
            <w:proofErr w:type="spellStart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муниципальныхучреждений</w:t>
            </w:r>
            <w:proofErr w:type="spellEnd"/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-439,8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13,7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7,5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32,0</w:t>
            </w:r>
          </w:p>
        </w:tc>
      </w:tr>
      <w:tr w:rsidR="009A1623" w:rsidRPr="009A1623" w:rsidTr="009A162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349 135,7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251 658,8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-96 946,1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623" w:rsidRPr="009A1623" w:rsidRDefault="009A1623" w:rsidP="009A162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A162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72,1</w:t>
            </w:r>
          </w:p>
        </w:tc>
      </w:tr>
    </w:tbl>
    <w:p w:rsidR="003158AF" w:rsidRDefault="003158AF"/>
    <w:sectPr w:rsidR="003158AF" w:rsidSect="004C23E2">
      <w:pgSz w:w="11906" w:h="16838"/>
      <w:pgMar w:top="284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770"/>
    <w:rsid w:val="001A2539"/>
    <w:rsid w:val="00232770"/>
    <w:rsid w:val="00240194"/>
    <w:rsid w:val="003158AF"/>
    <w:rsid w:val="004C23E2"/>
    <w:rsid w:val="0053183E"/>
    <w:rsid w:val="00742BAB"/>
    <w:rsid w:val="007600C2"/>
    <w:rsid w:val="00771FEA"/>
    <w:rsid w:val="009A1623"/>
    <w:rsid w:val="00DC179B"/>
    <w:rsid w:val="00DC6167"/>
    <w:rsid w:val="00E63660"/>
    <w:rsid w:val="00F3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23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3E2"/>
    <w:rPr>
      <w:color w:val="800080"/>
      <w:u w:val="single"/>
    </w:rPr>
  </w:style>
  <w:style w:type="paragraph" w:customStyle="1" w:styleId="font5">
    <w:name w:val="font5"/>
    <w:basedOn w:val="a"/>
    <w:rsid w:val="004C23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C23E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23E2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C23E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5">
    <w:name w:val="xl75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7">
    <w:name w:val="xl7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C23E2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3">
    <w:name w:val="xl83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2">
    <w:name w:val="xl92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C23E2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1">
    <w:name w:val="xl10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4C23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C23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C23E2"/>
    <w:pPr>
      <w:shd w:val="clear" w:color="000000" w:fill="FF000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16">
    <w:name w:val="xl116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18">
    <w:name w:val="xl11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120">
    <w:name w:val="xl120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121">
    <w:name w:val="xl12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23">
    <w:name w:val="xl123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4C23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36</Pages>
  <Words>12385</Words>
  <Characters>70601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user</cp:lastModifiedBy>
  <cp:revision>6</cp:revision>
  <cp:lastPrinted>2025-10-16T11:54:00Z</cp:lastPrinted>
  <dcterms:created xsi:type="dcterms:W3CDTF">2024-08-20T10:10:00Z</dcterms:created>
  <dcterms:modified xsi:type="dcterms:W3CDTF">2025-10-16T11:55:00Z</dcterms:modified>
</cp:coreProperties>
</file>